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36A" w:rsidRDefault="006A636A" w:rsidP="006A636A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6A636A" w:rsidRDefault="006A636A" w:rsidP="006A636A">
      <w:pPr>
        <w:jc w:val="center"/>
        <w:rPr>
          <w:sz w:val="28"/>
          <w:szCs w:val="28"/>
        </w:rPr>
      </w:pPr>
      <w:r>
        <w:rPr>
          <w:sz w:val="28"/>
          <w:szCs w:val="28"/>
        </w:rPr>
        <w:t>ЛОБИНСКОГО  СЕЛЬСОВЕТА</w:t>
      </w:r>
    </w:p>
    <w:p w:rsidR="006A636A" w:rsidRDefault="006A636A" w:rsidP="006A636A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КРАСНОЗЕРСКОГО РАЙОНА НОВОСИБИРСКОЙ ОБЛАСТИ</w:t>
      </w:r>
    </w:p>
    <w:p w:rsidR="006A636A" w:rsidRDefault="006A636A" w:rsidP="006A636A">
      <w:pPr>
        <w:jc w:val="center"/>
        <w:rPr>
          <w:sz w:val="28"/>
          <w:szCs w:val="28"/>
        </w:rPr>
      </w:pPr>
    </w:p>
    <w:p w:rsidR="006A636A" w:rsidRDefault="006A636A" w:rsidP="006A636A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6A636A" w:rsidRDefault="006A636A" w:rsidP="006A636A">
      <w:pPr>
        <w:rPr>
          <w:sz w:val="28"/>
          <w:szCs w:val="28"/>
        </w:rPr>
      </w:pPr>
    </w:p>
    <w:p w:rsidR="006A636A" w:rsidRDefault="006A636A" w:rsidP="006A636A">
      <w:pPr>
        <w:rPr>
          <w:sz w:val="28"/>
          <w:szCs w:val="28"/>
        </w:rPr>
      </w:pPr>
      <w:r>
        <w:rPr>
          <w:sz w:val="28"/>
          <w:szCs w:val="28"/>
        </w:rPr>
        <w:t xml:space="preserve">21.03.2018г.                                с. Лобино                        №3-р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</w:t>
      </w:r>
    </w:p>
    <w:p w:rsidR="006A636A" w:rsidRDefault="006A636A" w:rsidP="006A636A">
      <w:pPr>
        <w:tabs>
          <w:tab w:val="left" w:pos="4120"/>
        </w:tabs>
        <w:rPr>
          <w:sz w:val="28"/>
          <w:szCs w:val="28"/>
        </w:rPr>
      </w:pPr>
      <w:r>
        <w:rPr>
          <w:sz w:val="28"/>
          <w:szCs w:val="28"/>
        </w:rPr>
        <w:t>О назначении ответственных</w:t>
      </w:r>
    </w:p>
    <w:p w:rsidR="006A636A" w:rsidRDefault="006A636A" w:rsidP="006A636A">
      <w:pPr>
        <w:pStyle w:val="ConsPlusTitle"/>
        <w:widowControl/>
        <w:jc w:val="center"/>
        <w:rPr>
          <w:b/>
          <w:bCs/>
        </w:rPr>
      </w:pPr>
    </w:p>
    <w:p w:rsidR="006A636A" w:rsidRDefault="006A636A" w:rsidP="006A636A">
      <w:pPr>
        <w:pStyle w:val="ConsPlusTitle"/>
        <w:widowControl/>
        <w:jc w:val="center"/>
        <w:rPr>
          <w:b/>
          <w:bCs/>
        </w:rPr>
      </w:pPr>
    </w:p>
    <w:p w:rsidR="006A636A" w:rsidRDefault="006A636A" w:rsidP="006A636A">
      <w:pPr>
        <w:pStyle w:val="ConsPlusTitle"/>
        <w:widowControl/>
        <w:ind w:firstLine="709"/>
        <w:jc w:val="both"/>
      </w:pPr>
      <w:r>
        <w:t>В целях  соблюдения Федерального закона от 27.07.2010 №210-ФЗ «Об организации предоставления государственных и муниципальных услуг» на территории Лобинского сельсовета Краснозерского района Новосибирской области :</w:t>
      </w:r>
    </w:p>
    <w:p w:rsidR="006A636A" w:rsidRDefault="006A636A" w:rsidP="006A636A">
      <w:pPr>
        <w:pStyle w:val="ConsPlusTitle"/>
        <w:widowControl/>
        <w:numPr>
          <w:ilvl w:val="0"/>
          <w:numId w:val="1"/>
        </w:numPr>
        <w:jc w:val="both"/>
      </w:pPr>
      <w:r>
        <w:t>Назначить ответственных:</w:t>
      </w:r>
    </w:p>
    <w:p w:rsidR="006A636A" w:rsidRDefault="006A636A" w:rsidP="006A636A">
      <w:pPr>
        <w:pStyle w:val="ConsPlusTitle"/>
        <w:widowControl/>
        <w:numPr>
          <w:ilvl w:val="1"/>
          <w:numId w:val="1"/>
        </w:numPr>
      </w:pPr>
      <w:r>
        <w:t>За внедрение и использование государственной информационной системы Новосибирской  области  2Государственные и муниципальные платежи (далее- ГИС НСО «ГМП») в администрации Лобинского сельсовета Краснозерского района Новосибирской области и подведомственных ей учреждениям, в том числе в части организации и обеспечения контроля  работы органов местного самоуправления и подведомственных им учреждениям на территории Лобинского сельсовета Краснозерского района Новосибирской области, главы администрации Лобинского сельсовета Краснозерского района Новосибирской области Ю.А.Довгаль</w:t>
      </w:r>
    </w:p>
    <w:p w:rsidR="006A636A" w:rsidRDefault="006A636A" w:rsidP="006A636A">
      <w:pPr>
        <w:pStyle w:val="ConsPlusTitle"/>
        <w:widowControl/>
        <w:numPr>
          <w:ilvl w:val="1"/>
          <w:numId w:val="1"/>
        </w:numPr>
      </w:pPr>
      <w:r>
        <w:t>За осуществление начислений, поверки платежей и квитирование начислений  и платежей ГИС НСО «ГМП»  в администрации Лобинского сельсовета  Краснозерского района Новосибирской области, специалиста 2 разряда Колесникову И.В. и специалиста 1 разряда Ткаченко  И. В.</w:t>
      </w:r>
    </w:p>
    <w:p w:rsidR="006A636A" w:rsidRDefault="006A636A" w:rsidP="006A636A">
      <w:pPr>
        <w:pStyle w:val="ConsPlusTitle"/>
        <w:widowControl/>
        <w:numPr>
          <w:ilvl w:val="0"/>
          <w:numId w:val="1"/>
        </w:numPr>
      </w:pPr>
      <w:r>
        <w:t xml:space="preserve">Контроль за исполнением данного распоряжения оставляю за собой.  </w:t>
      </w:r>
    </w:p>
    <w:p w:rsidR="006A636A" w:rsidRDefault="006A636A" w:rsidP="006A636A">
      <w:pPr>
        <w:pStyle w:val="ConsPlusTitle"/>
        <w:widowControl/>
        <w:ind w:left="1069"/>
        <w:jc w:val="both"/>
      </w:pPr>
    </w:p>
    <w:p w:rsidR="006A636A" w:rsidRDefault="006A636A" w:rsidP="006A636A">
      <w:pPr>
        <w:pStyle w:val="ConsPlusTitle"/>
        <w:widowControl/>
        <w:jc w:val="both"/>
      </w:pPr>
    </w:p>
    <w:p w:rsidR="006A636A" w:rsidRDefault="006A636A" w:rsidP="006A636A">
      <w:pPr>
        <w:pStyle w:val="ConsPlusTitle"/>
        <w:widowControl/>
        <w:jc w:val="both"/>
      </w:pPr>
    </w:p>
    <w:p w:rsidR="006A636A" w:rsidRDefault="006A636A" w:rsidP="006A636A">
      <w:pPr>
        <w:pStyle w:val="ConsPlusTitle"/>
        <w:widowControl/>
        <w:jc w:val="both"/>
      </w:pPr>
      <w:r>
        <w:t xml:space="preserve">Глава Лобинского  сельсовета </w:t>
      </w:r>
    </w:p>
    <w:p w:rsidR="006A636A" w:rsidRDefault="006A636A" w:rsidP="006A636A">
      <w:pPr>
        <w:pStyle w:val="ConsPlusTitle"/>
        <w:widowControl/>
        <w:jc w:val="both"/>
      </w:pPr>
      <w:r>
        <w:t xml:space="preserve">Краснозерского района </w:t>
      </w:r>
    </w:p>
    <w:p w:rsidR="006A636A" w:rsidRDefault="006A636A" w:rsidP="006A636A">
      <w:pPr>
        <w:pStyle w:val="ConsPlusTitle"/>
        <w:widowControl/>
        <w:jc w:val="both"/>
      </w:pPr>
      <w:r>
        <w:lastRenderedPageBreak/>
        <w:t>Новосибирской области                                      Ю.А.Довгаль</w:t>
      </w:r>
    </w:p>
    <w:p w:rsidR="006A636A" w:rsidRDefault="006A636A" w:rsidP="006A636A">
      <w:pPr>
        <w:pStyle w:val="ConsPlusTitle"/>
        <w:widowControl/>
        <w:jc w:val="both"/>
      </w:pPr>
    </w:p>
    <w:p w:rsidR="006A636A" w:rsidRDefault="006A636A" w:rsidP="006A636A">
      <w:pPr>
        <w:pStyle w:val="ConsPlusTitle"/>
        <w:widowControl/>
        <w:jc w:val="both"/>
      </w:pPr>
    </w:p>
    <w:p w:rsidR="006A636A" w:rsidRDefault="006A636A" w:rsidP="006A636A">
      <w:pPr>
        <w:pStyle w:val="ConsPlusTitle"/>
        <w:widowControl/>
        <w:jc w:val="both"/>
        <w:rPr>
          <w:sz w:val="24"/>
          <w:szCs w:val="24"/>
        </w:rPr>
      </w:pPr>
    </w:p>
    <w:p w:rsidR="006A636A" w:rsidRDefault="006A636A" w:rsidP="006A636A">
      <w:pPr>
        <w:pStyle w:val="ConsPlusTitle"/>
        <w:widowControl/>
        <w:jc w:val="both"/>
        <w:rPr>
          <w:sz w:val="24"/>
          <w:szCs w:val="24"/>
        </w:rPr>
      </w:pPr>
    </w:p>
    <w:p w:rsidR="006A636A" w:rsidRDefault="006A636A" w:rsidP="006A636A">
      <w:pPr>
        <w:pStyle w:val="ConsPlusTitle"/>
        <w:widowControl/>
        <w:jc w:val="both"/>
        <w:rPr>
          <w:sz w:val="24"/>
          <w:szCs w:val="24"/>
        </w:rPr>
      </w:pPr>
    </w:p>
    <w:p w:rsidR="006A636A" w:rsidRDefault="006A636A" w:rsidP="006A636A">
      <w:pPr>
        <w:pStyle w:val="ConsPlusTitle"/>
        <w:widowControl/>
        <w:jc w:val="both"/>
        <w:rPr>
          <w:sz w:val="20"/>
          <w:szCs w:val="20"/>
        </w:rPr>
      </w:pPr>
      <w:r>
        <w:rPr>
          <w:sz w:val="20"/>
          <w:szCs w:val="20"/>
        </w:rPr>
        <w:t>Коваль Л.В.</w:t>
      </w:r>
    </w:p>
    <w:p w:rsidR="006A636A" w:rsidRDefault="006A636A" w:rsidP="006A636A">
      <w:pPr>
        <w:pStyle w:val="ConsPlusTitle"/>
        <w:widowControl/>
        <w:jc w:val="both"/>
        <w:rPr>
          <w:sz w:val="20"/>
          <w:szCs w:val="20"/>
        </w:rPr>
      </w:pPr>
      <w:r>
        <w:rPr>
          <w:sz w:val="20"/>
          <w:szCs w:val="20"/>
        </w:rPr>
        <w:t>70-131</w:t>
      </w:r>
    </w:p>
    <w:p w:rsidR="006A636A" w:rsidRDefault="006A636A" w:rsidP="006A636A">
      <w:pPr>
        <w:jc w:val="center"/>
        <w:rPr>
          <w:sz w:val="28"/>
          <w:szCs w:val="28"/>
        </w:rPr>
      </w:pPr>
    </w:p>
    <w:p w:rsidR="006A636A" w:rsidRDefault="006A636A" w:rsidP="006A636A">
      <w:pPr>
        <w:jc w:val="center"/>
        <w:rPr>
          <w:sz w:val="28"/>
          <w:szCs w:val="28"/>
        </w:rPr>
      </w:pPr>
    </w:p>
    <w:p w:rsidR="006A636A" w:rsidRDefault="006A636A" w:rsidP="006A636A">
      <w:pPr>
        <w:jc w:val="center"/>
        <w:rPr>
          <w:sz w:val="28"/>
          <w:szCs w:val="28"/>
        </w:rPr>
      </w:pPr>
    </w:p>
    <w:p w:rsidR="006A636A" w:rsidRDefault="006A636A" w:rsidP="006A636A">
      <w:pPr>
        <w:jc w:val="center"/>
        <w:rPr>
          <w:sz w:val="28"/>
          <w:szCs w:val="28"/>
        </w:rPr>
      </w:pPr>
    </w:p>
    <w:p w:rsidR="006A636A" w:rsidRDefault="006A636A" w:rsidP="006A636A">
      <w:pPr>
        <w:jc w:val="center"/>
        <w:rPr>
          <w:sz w:val="28"/>
          <w:szCs w:val="28"/>
        </w:rPr>
      </w:pPr>
    </w:p>
    <w:p w:rsidR="006A636A" w:rsidRDefault="006A636A" w:rsidP="006A636A">
      <w:pPr>
        <w:jc w:val="center"/>
        <w:rPr>
          <w:sz w:val="28"/>
          <w:szCs w:val="28"/>
        </w:rPr>
      </w:pPr>
    </w:p>
    <w:p w:rsidR="006A636A" w:rsidRDefault="006A636A" w:rsidP="006A636A">
      <w:pPr>
        <w:jc w:val="center"/>
        <w:rPr>
          <w:sz w:val="28"/>
          <w:szCs w:val="28"/>
        </w:rPr>
      </w:pPr>
    </w:p>
    <w:p w:rsidR="006A636A" w:rsidRDefault="006A636A" w:rsidP="006A636A">
      <w:pPr>
        <w:jc w:val="center"/>
        <w:rPr>
          <w:sz w:val="28"/>
          <w:szCs w:val="28"/>
        </w:rPr>
      </w:pPr>
    </w:p>
    <w:p w:rsidR="006A636A" w:rsidRDefault="006A636A" w:rsidP="006A636A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6A636A" w:rsidRDefault="006A636A" w:rsidP="006A636A">
      <w:pPr>
        <w:jc w:val="center"/>
        <w:rPr>
          <w:sz w:val="28"/>
          <w:szCs w:val="28"/>
        </w:rPr>
      </w:pPr>
      <w:r>
        <w:rPr>
          <w:sz w:val="28"/>
          <w:szCs w:val="28"/>
        </w:rPr>
        <w:t>ЛОБИНСКОГО  СЕЛЬСОВЕТА</w:t>
      </w:r>
    </w:p>
    <w:p w:rsidR="006A636A" w:rsidRDefault="006A636A" w:rsidP="006A636A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КРАСНОЗЕРСКОГО РАЙОНА НОВОСИБИРСКОЙ ОБЛАСТИ</w:t>
      </w:r>
    </w:p>
    <w:p w:rsidR="006A636A" w:rsidRDefault="006A636A" w:rsidP="006A636A">
      <w:pPr>
        <w:jc w:val="center"/>
        <w:rPr>
          <w:sz w:val="28"/>
          <w:szCs w:val="28"/>
        </w:rPr>
      </w:pPr>
    </w:p>
    <w:p w:rsidR="006A636A" w:rsidRDefault="006A636A" w:rsidP="006A636A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6A636A" w:rsidRDefault="006A636A" w:rsidP="006A636A">
      <w:pPr>
        <w:rPr>
          <w:sz w:val="28"/>
          <w:szCs w:val="28"/>
        </w:rPr>
      </w:pPr>
    </w:p>
    <w:p w:rsidR="006A636A" w:rsidRDefault="006A636A" w:rsidP="006A636A">
      <w:pPr>
        <w:rPr>
          <w:sz w:val="28"/>
          <w:szCs w:val="28"/>
        </w:rPr>
      </w:pPr>
      <w:r>
        <w:rPr>
          <w:sz w:val="28"/>
          <w:szCs w:val="28"/>
        </w:rPr>
        <w:t xml:space="preserve">22.01.2018г.                                с. Лобино                        №1-р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</w:t>
      </w:r>
    </w:p>
    <w:p w:rsidR="006A636A" w:rsidRDefault="006A636A" w:rsidP="006A636A">
      <w:pPr>
        <w:tabs>
          <w:tab w:val="left" w:pos="4120"/>
        </w:tabs>
        <w:rPr>
          <w:sz w:val="28"/>
          <w:szCs w:val="28"/>
        </w:rPr>
      </w:pPr>
      <w:r>
        <w:rPr>
          <w:sz w:val="28"/>
          <w:szCs w:val="28"/>
        </w:rPr>
        <w:t xml:space="preserve">Об утверждении  </w:t>
      </w:r>
      <w:r>
        <w:rPr>
          <w:sz w:val="28"/>
          <w:szCs w:val="28"/>
          <w:shd w:val="clear" w:color="auto" w:fill="FFFFFF"/>
        </w:rPr>
        <w:t>плана-графика</w:t>
      </w:r>
      <w:r>
        <w:rPr>
          <w:rStyle w:val="apple-converted-space"/>
          <w:sz w:val="28"/>
          <w:szCs w:val="28"/>
          <w:shd w:val="clear" w:color="auto" w:fill="FFFFFF"/>
        </w:rPr>
        <w:t> </w:t>
      </w:r>
      <w:r>
        <w:rPr>
          <w:sz w:val="28"/>
          <w:szCs w:val="28"/>
          <w:shd w:val="clear" w:color="auto" w:fill="FFFFFF"/>
        </w:rPr>
        <w:t xml:space="preserve"> и плана закупок </w:t>
      </w:r>
      <w:r>
        <w:rPr>
          <w:sz w:val="28"/>
          <w:szCs w:val="28"/>
        </w:rPr>
        <w:t>для муниципальных нужд администрации Лобинского сельсовета Краснозерского района Новосибирской области</w:t>
      </w:r>
    </w:p>
    <w:p w:rsidR="006A636A" w:rsidRDefault="006A636A" w:rsidP="006A636A">
      <w:pPr>
        <w:pStyle w:val="ConsPlusTitle"/>
        <w:widowControl/>
        <w:jc w:val="center"/>
        <w:rPr>
          <w:b/>
          <w:bCs/>
        </w:rPr>
      </w:pPr>
    </w:p>
    <w:p w:rsidR="006A636A" w:rsidRDefault="006A636A" w:rsidP="006A636A">
      <w:pPr>
        <w:pStyle w:val="ConsPlusTitle"/>
        <w:widowControl/>
        <w:jc w:val="center"/>
        <w:rPr>
          <w:b/>
          <w:bCs/>
        </w:rPr>
      </w:pPr>
    </w:p>
    <w:p w:rsidR="006A636A" w:rsidRDefault="006A636A" w:rsidP="006A636A">
      <w:pPr>
        <w:pStyle w:val="ConsPlusTitle"/>
        <w:widowControl/>
        <w:ind w:firstLine="709"/>
        <w:jc w:val="both"/>
      </w:pPr>
      <w:r>
        <w:t xml:space="preserve">В соответствии с Федеральным законом от 5 апреля </w:t>
      </w:r>
      <w:smartTag w:uri="urn:schemas-microsoft-com:office:smarttags" w:element="metricconverter">
        <w:smartTagPr>
          <w:attr w:name="ProductID" w:val="2013 г"/>
        </w:smartTagPr>
        <w:r>
          <w:t>2013 г</w:t>
        </w:r>
      </w:smartTag>
      <w:r>
        <w:t>. № 44-ФЗ "О контрактной системе в сфере закупок товаров, работ и услуг</w:t>
      </w:r>
      <w:r>
        <w:rPr>
          <w:color w:val="000000"/>
        </w:rPr>
        <w:t xml:space="preserve"> для обеспечения государственных и муниципальных нужд</w:t>
      </w:r>
      <w:r>
        <w:t>",</w:t>
      </w:r>
    </w:p>
    <w:p w:rsidR="006A636A" w:rsidRDefault="006A636A" w:rsidP="006A636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 Утвердить план-график закупок для муниципальных нужд администрации Лобинского сельсовета Краснозерского района Новосибирской области на 2018 год. ( </w:t>
      </w:r>
      <w:hyperlink r:id="rId5" w:history="1">
        <w:r>
          <w:rPr>
            <w:rStyle w:val="a3"/>
            <w:sz w:val="28"/>
            <w:szCs w:val="28"/>
          </w:rPr>
          <w:t>www.zakupki.gov.ru</w:t>
        </w:r>
      </w:hyperlink>
      <w:r>
        <w:rPr>
          <w:sz w:val="28"/>
          <w:szCs w:val="28"/>
        </w:rPr>
        <w:t>.)</w:t>
      </w:r>
    </w:p>
    <w:p w:rsidR="006A636A" w:rsidRDefault="006A636A" w:rsidP="006A636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план закупок для муниципальных нужд администрации Лобинского  сельсовета Краснозерского района Новосибирской области  на 2018 год и плановый период 2019 -2020 годов. (</w:t>
      </w:r>
      <w:hyperlink r:id="rId6" w:history="1">
        <w:r>
          <w:rPr>
            <w:rStyle w:val="a3"/>
            <w:sz w:val="28"/>
            <w:szCs w:val="28"/>
          </w:rPr>
          <w:t>www.zakupki.gov.ru</w:t>
        </w:r>
      </w:hyperlink>
      <w:r>
        <w:rPr>
          <w:sz w:val="28"/>
          <w:szCs w:val="28"/>
        </w:rPr>
        <w:t>.)</w:t>
      </w:r>
    </w:p>
    <w:p w:rsidR="006A636A" w:rsidRDefault="006A636A" w:rsidP="006A636A">
      <w:pPr>
        <w:pStyle w:val="ConsPlusTitle"/>
        <w:widowControl/>
        <w:ind w:firstLine="284"/>
        <w:jc w:val="both"/>
      </w:pPr>
      <w:r>
        <w:t>3. Уполномоченному специалисту администрации Лобинского  сельсовета Краснозерского района Новосибирской области обеспечить</w:t>
      </w:r>
      <w:r>
        <w:rPr>
          <w:color w:val="000000"/>
          <w:shd w:val="clear" w:color="auto" w:fill="FFFFFF"/>
        </w:rPr>
        <w:t xml:space="preserve"> </w:t>
      </w:r>
      <w:r>
        <w:t>размещение в единой информационной системе</w:t>
      </w:r>
      <w:r>
        <w:rPr>
          <w:color w:val="000000"/>
          <w:shd w:val="clear" w:color="auto" w:fill="FFFFFF"/>
        </w:rPr>
        <w:t xml:space="preserve"> в течение трех рабочих дней со дня утверждения или изменения вышеуказанных  планов</w:t>
      </w:r>
      <w:r>
        <w:t>.</w:t>
      </w:r>
    </w:p>
    <w:p w:rsidR="006A636A" w:rsidRDefault="006A636A" w:rsidP="006A636A">
      <w:pPr>
        <w:pStyle w:val="ConsPlusTitle"/>
        <w:widowControl/>
        <w:ind w:firstLine="284"/>
        <w:jc w:val="both"/>
        <w:rPr>
          <w:b/>
        </w:rPr>
      </w:pPr>
      <w:r>
        <w:t>4. Контроль за исполнением настоящего распоряжения оставляю за собой.</w:t>
      </w:r>
    </w:p>
    <w:p w:rsidR="006A636A" w:rsidRDefault="006A636A" w:rsidP="006A636A">
      <w:pPr>
        <w:pStyle w:val="ConsPlusTitle"/>
        <w:widowControl/>
        <w:ind w:firstLine="709"/>
        <w:jc w:val="both"/>
        <w:rPr>
          <w:b/>
        </w:rPr>
      </w:pPr>
    </w:p>
    <w:p w:rsidR="006A636A" w:rsidRDefault="006A636A" w:rsidP="006A636A">
      <w:pPr>
        <w:pStyle w:val="ConsPlusTitle"/>
        <w:widowControl/>
        <w:jc w:val="both"/>
      </w:pPr>
    </w:p>
    <w:p w:rsidR="006A636A" w:rsidRDefault="006A636A" w:rsidP="006A636A">
      <w:pPr>
        <w:pStyle w:val="ConsPlusTitle"/>
        <w:widowControl/>
        <w:jc w:val="both"/>
      </w:pPr>
    </w:p>
    <w:p w:rsidR="006A636A" w:rsidRDefault="006A636A" w:rsidP="006A636A">
      <w:pPr>
        <w:pStyle w:val="ConsPlusTitle"/>
        <w:widowControl/>
        <w:jc w:val="both"/>
      </w:pPr>
      <w:r>
        <w:t xml:space="preserve">Глава Лобинского  сельсовета </w:t>
      </w:r>
    </w:p>
    <w:p w:rsidR="006A636A" w:rsidRDefault="006A636A" w:rsidP="006A636A">
      <w:pPr>
        <w:pStyle w:val="ConsPlusTitle"/>
        <w:widowControl/>
        <w:jc w:val="both"/>
      </w:pPr>
      <w:r>
        <w:t xml:space="preserve">Краснозерского района </w:t>
      </w:r>
    </w:p>
    <w:p w:rsidR="006A636A" w:rsidRDefault="006A636A" w:rsidP="006A636A">
      <w:pPr>
        <w:pStyle w:val="ConsPlusTitle"/>
        <w:widowControl/>
        <w:jc w:val="both"/>
      </w:pPr>
      <w:r>
        <w:t>Новосибирской области                                      Ю.А.Довгаль</w:t>
      </w:r>
    </w:p>
    <w:p w:rsidR="006A636A" w:rsidRDefault="006A636A" w:rsidP="006A636A">
      <w:pPr>
        <w:pStyle w:val="ConsPlusTitle"/>
        <w:widowControl/>
        <w:jc w:val="both"/>
      </w:pPr>
    </w:p>
    <w:p w:rsidR="006A636A" w:rsidRDefault="006A636A" w:rsidP="006A636A">
      <w:pPr>
        <w:pStyle w:val="ConsPlusTitle"/>
        <w:widowControl/>
        <w:jc w:val="both"/>
      </w:pPr>
    </w:p>
    <w:p w:rsidR="006A636A" w:rsidRDefault="006A636A" w:rsidP="006A636A">
      <w:pPr>
        <w:pStyle w:val="ConsPlusTitle"/>
        <w:widowControl/>
        <w:jc w:val="both"/>
        <w:rPr>
          <w:sz w:val="24"/>
          <w:szCs w:val="24"/>
        </w:rPr>
      </w:pPr>
    </w:p>
    <w:p w:rsidR="006A636A" w:rsidRDefault="006A636A" w:rsidP="006A636A">
      <w:pPr>
        <w:pStyle w:val="ConsPlusTitle"/>
        <w:widowControl/>
        <w:jc w:val="both"/>
        <w:rPr>
          <w:sz w:val="24"/>
          <w:szCs w:val="24"/>
        </w:rPr>
      </w:pPr>
    </w:p>
    <w:p w:rsidR="006A636A" w:rsidRDefault="006A636A" w:rsidP="006A636A">
      <w:pPr>
        <w:pStyle w:val="ConsPlusTitle"/>
        <w:widowControl/>
        <w:jc w:val="both"/>
        <w:rPr>
          <w:sz w:val="24"/>
          <w:szCs w:val="24"/>
        </w:rPr>
      </w:pPr>
    </w:p>
    <w:p w:rsidR="006A636A" w:rsidRDefault="006A636A" w:rsidP="006A636A">
      <w:pPr>
        <w:pStyle w:val="ConsPlusTitle"/>
        <w:widowControl/>
        <w:jc w:val="both"/>
        <w:rPr>
          <w:sz w:val="20"/>
          <w:szCs w:val="20"/>
        </w:rPr>
      </w:pPr>
      <w:r>
        <w:rPr>
          <w:sz w:val="20"/>
          <w:szCs w:val="20"/>
        </w:rPr>
        <w:t>Коваль Л.В.</w:t>
      </w:r>
    </w:p>
    <w:p w:rsidR="006A636A" w:rsidRDefault="006A636A" w:rsidP="006A636A">
      <w:pPr>
        <w:pStyle w:val="ConsPlusTitle"/>
        <w:widowControl/>
        <w:jc w:val="both"/>
        <w:rPr>
          <w:sz w:val="20"/>
          <w:szCs w:val="20"/>
        </w:rPr>
      </w:pPr>
      <w:r>
        <w:rPr>
          <w:sz w:val="20"/>
          <w:szCs w:val="20"/>
        </w:rPr>
        <w:t>70-131</w:t>
      </w:r>
    </w:p>
    <w:p w:rsidR="006A636A" w:rsidRDefault="006A636A" w:rsidP="006A636A">
      <w:pPr>
        <w:jc w:val="center"/>
        <w:rPr>
          <w:sz w:val="28"/>
          <w:szCs w:val="28"/>
        </w:rPr>
      </w:pPr>
    </w:p>
    <w:p w:rsidR="009173E9" w:rsidRDefault="009173E9"/>
    <w:sectPr w:rsidR="009173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4343D"/>
    <w:multiLevelType w:val="multilevel"/>
    <w:tmpl w:val="7024A9A4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defaultTabStop w:val="708"/>
  <w:characterSpacingControl w:val="doNotCompress"/>
  <w:compat>
    <w:useFELayout/>
  </w:compat>
  <w:rsids>
    <w:rsidRoot w:val="006A636A"/>
    <w:rsid w:val="006A636A"/>
    <w:rsid w:val="009173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A636A"/>
    <w:rPr>
      <w:color w:val="0000FF"/>
      <w:u w:val="single"/>
    </w:rPr>
  </w:style>
  <w:style w:type="paragraph" w:customStyle="1" w:styleId="ConsPlusTitle">
    <w:name w:val="ConsPlusTitle"/>
    <w:uiPriority w:val="99"/>
    <w:rsid w:val="006A63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pple-converted-space">
    <w:name w:val="apple-converted-space"/>
    <w:rsid w:val="006A63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0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uppki.gov.ru/" TargetMode="External"/><Relationship Id="rId5" Type="http://schemas.openxmlformats.org/officeDocument/2006/relationships/hyperlink" Target="http://www.zakupki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452</Words>
  <Characters>2579</Characters>
  <Application>Microsoft Office Word</Application>
  <DocSecurity>0</DocSecurity>
  <Lines>21</Lines>
  <Paragraphs>6</Paragraphs>
  <ScaleCrop>false</ScaleCrop>
  <Company>Microsoft</Company>
  <LinksUpToDate>false</LinksUpToDate>
  <CharactersWithSpaces>3025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Uuser</dc:creator>
  <cp:keywords/>
  <dc:description/>
  <cp:lastModifiedBy>Uuser</cp:lastModifiedBy>
  <cp:revision>2</cp:revision>
  <dcterms:created xsi:type="dcterms:W3CDTF">2018-04-11T07:07:00Z</dcterms:created>
  <dcterms:modified xsi:type="dcterms:W3CDTF">2018-04-11T07:07:00Z</dcterms:modified>
</cp:coreProperties>
</file>